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7DA45" w14:textId="77777777" w:rsidR="0027007F" w:rsidRDefault="0027007F" w:rsidP="0027007F">
      <w:r>
        <w:t>Dear Food Providers and Agency Partners –</w:t>
      </w:r>
    </w:p>
    <w:p w14:paraId="0C2D5D84" w14:textId="77777777" w:rsidR="0027007F" w:rsidRDefault="0027007F" w:rsidP="0027007F"/>
    <w:p w14:paraId="43693944" w14:textId="77777777" w:rsidR="0027007F" w:rsidRDefault="0027007F" w:rsidP="0027007F">
      <w:r>
        <w:t xml:space="preserve">You made it through MARCH!!   Huge round of applause for all of you.  We are so appreciative of all your efforts. </w:t>
      </w:r>
    </w:p>
    <w:p w14:paraId="36C6B4E7" w14:textId="77777777" w:rsidR="0027007F" w:rsidRDefault="0027007F" w:rsidP="0027007F">
      <w:bookmarkStart w:id="0" w:name="_GoBack"/>
      <w:bookmarkEnd w:id="0"/>
    </w:p>
    <w:p w14:paraId="0016DB89" w14:textId="77777777" w:rsidR="0027007F" w:rsidRDefault="0027007F" w:rsidP="0027007F">
      <w:r>
        <w:t xml:space="preserve">Here is today’s update with a few attachments for your continuing education on the COVID-19 situation. </w:t>
      </w:r>
    </w:p>
    <w:p w14:paraId="07F0D38A" w14:textId="77777777" w:rsidR="0027007F" w:rsidRDefault="0027007F" w:rsidP="0027007F"/>
    <w:p w14:paraId="3CF01486" w14:textId="77777777" w:rsidR="0027007F" w:rsidRDefault="0027007F" w:rsidP="0027007F">
      <w:pPr>
        <w:pStyle w:val="ListParagraph"/>
        <w:numPr>
          <w:ilvl w:val="0"/>
          <w:numId w:val="1"/>
        </w:numPr>
        <w:rPr>
          <w:rFonts w:eastAsia="Times New Roman"/>
        </w:rPr>
      </w:pPr>
      <w:r>
        <w:rPr>
          <w:rFonts w:eastAsia="Times New Roman"/>
          <w:b/>
          <w:bCs/>
        </w:rPr>
        <w:t>PRODUCE</w:t>
      </w:r>
      <w:r>
        <w:rPr>
          <w:rFonts w:eastAsia="Times New Roman"/>
        </w:rPr>
        <w:t xml:space="preserve">: We continue to send out produce to you all in the most convenient packaging we could manage.  We thank Catie and her dedicated processing crew at CCFB! -  she is continuing to source great produce for us to the best of her ability and Nick’s team is working hard to get you what you need.  It remains a fluid situation.  </w:t>
      </w:r>
    </w:p>
    <w:p w14:paraId="6150336F" w14:textId="77777777" w:rsidR="0027007F" w:rsidRDefault="0027007F" w:rsidP="0027007F">
      <w:pPr>
        <w:pStyle w:val="ListParagraph"/>
        <w:numPr>
          <w:ilvl w:val="1"/>
          <w:numId w:val="1"/>
        </w:numPr>
        <w:rPr>
          <w:rFonts w:eastAsia="Times New Roman"/>
        </w:rPr>
      </w:pPr>
      <w:r>
        <w:rPr>
          <w:rFonts w:eastAsia="Times New Roman"/>
        </w:rPr>
        <w:t xml:space="preserve">We have one request to help us continue to send you fresh produce. </w:t>
      </w:r>
    </w:p>
    <w:p w14:paraId="5CD22062" w14:textId="77777777" w:rsidR="0027007F" w:rsidRDefault="0027007F" w:rsidP="0027007F">
      <w:pPr>
        <w:pStyle w:val="ListParagraph"/>
        <w:ind w:left="1440"/>
        <w:rPr>
          <w:b/>
          <w:bCs/>
          <w:color w:val="FF0000"/>
        </w:rPr>
      </w:pPr>
      <w:r>
        <w:rPr>
          <w:b/>
          <w:bCs/>
          <w:color w:val="FF0000"/>
          <w:u w:val="single"/>
        </w:rPr>
        <w:t>PLEASE SEND BACK THE BLACK PRODUCE CRATES WITH OUR DRIVERS</w:t>
      </w:r>
      <w:r>
        <w:rPr>
          <w:color w:val="FF0000"/>
          <w:u w:val="single"/>
        </w:rPr>
        <w:t xml:space="preserve"> </w:t>
      </w:r>
      <w:r>
        <w:rPr>
          <w:b/>
          <w:bCs/>
          <w:color w:val="FF0000"/>
          <w:u w:val="single"/>
        </w:rPr>
        <w:t>AS SOON AS POSSIBLE</w:t>
      </w:r>
      <w:r>
        <w:rPr>
          <w:b/>
          <w:bCs/>
          <w:color w:val="FF0000"/>
        </w:rPr>
        <w:t xml:space="preserve">. </w:t>
      </w:r>
    </w:p>
    <w:p w14:paraId="0431417F" w14:textId="77777777" w:rsidR="0027007F" w:rsidRDefault="0027007F" w:rsidP="0027007F">
      <w:pPr>
        <w:pStyle w:val="ListParagraph"/>
        <w:ind w:left="1440"/>
      </w:pPr>
    </w:p>
    <w:p w14:paraId="70AA5C35" w14:textId="77777777" w:rsidR="0027007F" w:rsidRDefault="0027007F" w:rsidP="0027007F">
      <w:pPr>
        <w:pStyle w:val="ListParagraph"/>
        <w:numPr>
          <w:ilvl w:val="0"/>
          <w:numId w:val="1"/>
        </w:numPr>
        <w:rPr>
          <w:rFonts w:eastAsia="Times New Roman"/>
        </w:rPr>
      </w:pPr>
      <w:r>
        <w:rPr>
          <w:rFonts w:eastAsia="Times New Roman"/>
          <w:b/>
          <w:bCs/>
        </w:rPr>
        <w:t xml:space="preserve">QUARTERLY REPORTS:  </w:t>
      </w:r>
      <w:r>
        <w:rPr>
          <w:rFonts w:eastAsia="Times New Roman"/>
        </w:rPr>
        <w:t>Q reports are due by April 15</w:t>
      </w:r>
      <w:proofErr w:type="gramStart"/>
      <w:r>
        <w:rPr>
          <w:rFonts w:eastAsia="Times New Roman"/>
          <w:vertAlign w:val="superscript"/>
        </w:rPr>
        <w:t>th</w:t>
      </w:r>
      <w:r>
        <w:rPr>
          <w:rFonts w:eastAsia="Times New Roman"/>
        </w:rPr>
        <w:t xml:space="preserve"> .</w:t>
      </w:r>
      <w:proofErr w:type="gramEnd"/>
      <w:r>
        <w:rPr>
          <w:rFonts w:eastAsia="Times New Roman"/>
        </w:rPr>
        <w:t xml:space="preserve"> </w:t>
      </w:r>
    </w:p>
    <w:p w14:paraId="52A04A80" w14:textId="77777777" w:rsidR="0027007F" w:rsidRDefault="0027007F" w:rsidP="0027007F">
      <w:pPr>
        <w:pStyle w:val="ListParagraph"/>
        <w:numPr>
          <w:ilvl w:val="1"/>
          <w:numId w:val="1"/>
        </w:numPr>
        <w:rPr>
          <w:rFonts w:eastAsia="Times New Roman"/>
        </w:rPr>
      </w:pPr>
      <w:r>
        <w:rPr>
          <w:rFonts w:eastAsia="Times New Roman"/>
        </w:rPr>
        <w:t xml:space="preserve"> I know you are all swamped, and I THANK YOU!  For those who already sent them in. </w:t>
      </w:r>
    </w:p>
    <w:p w14:paraId="6A56E40B" w14:textId="77777777" w:rsidR="0027007F" w:rsidRDefault="0027007F" w:rsidP="0027007F">
      <w:pPr>
        <w:pStyle w:val="ListParagraph"/>
        <w:numPr>
          <w:ilvl w:val="1"/>
          <w:numId w:val="1"/>
        </w:numPr>
        <w:rPr>
          <w:rFonts w:eastAsia="Times New Roman"/>
        </w:rPr>
      </w:pPr>
      <w:r>
        <w:rPr>
          <w:rFonts w:eastAsia="Times New Roman"/>
        </w:rPr>
        <w:t xml:space="preserve">Given that David is no longer with us - Quarterly reports can be emailed </w:t>
      </w:r>
      <w:proofErr w:type="gramStart"/>
      <w:r>
        <w:rPr>
          <w:rFonts w:eastAsia="Times New Roman"/>
        </w:rPr>
        <w:t>to :</w:t>
      </w:r>
      <w:proofErr w:type="gramEnd"/>
      <w:r>
        <w:rPr>
          <w:rFonts w:eastAsia="Times New Roman"/>
        </w:rPr>
        <w:t xml:space="preserve"> </w:t>
      </w:r>
    </w:p>
    <w:p w14:paraId="22776825" w14:textId="77777777" w:rsidR="0027007F" w:rsidRDefault="0027007F" w:rsidP="0027007F">
      <w:pPr>
        <w:pStyle w:val="ListParagraph"/>
        <w:numPr>
          <w:ilvl w:val="2"/>
          <w:numId w:val="1"/>
        </w:numPr>
      </w:pPr>
      <w:hyperlink r:id="rId7" w:history="1">
        <w:r>
          <w:rPr>
            <w:rStyle w:val="Hyperlink"/>
          </w:rPr>
          <w:t>reports@chestercountyfoodbank.org</w:t>
        </w:r>
      </w:hyperlink>
    </w:p>
    <w:p w14:paraId="59E3075E" w14:textId="77777777" w:rsidR="0027007F" w:rsidRDefault="0027007F" w:rsidP="0027007F">
      <w:pPr>
        <w:pStyle w:val="ListParagraph"/>
        <w:numPr>
          <w:ilvl w:val="1"/>
          <w:numId w:val="1"/>
        </w:numPr>
        <w:rPr>
          <w:rFonts w:eastAsia="Times New Roman"/>
        </w:rPr>
      </w:pPr>
      <w:r>
        <w:rPr>
          <w:rFonts w:eastAsia="Times New Roman"/>
        </w:rPr>
        <w:t xml:space="preserve">Be submitted through the Chester County Food Bank website in the Agency Zone. Here’s the </w:t>
      </w:r>
      <w:proofErr w:type="gramStart"/>
      <w:r>
        <w:rPr>
          <w:rFonts w:eastAsia="Times New Roman"/>
        </w:rPr>
        <w:t>link:.</w:t>
      </w:r>
      <w:proofErr w:type="gramEnd"/>
      <w:r>
        <w:rPr>
          <w:rFonts w:eastAsia="Times New Roman"/>
        </w:rPr>
        <w:t xml:space="preserve"> </w:t>
      </w:r>
    </w:p>
    <w:p w14:paraId="759E7644" w14:textId="77777777" w:rsidR="0027007F" w:rsidRDefault="0027007F" w:rsidP="0027007F">
      <w:pPr>
        <w:pStyle w:val="ListParagraph"/>
        <w:numPr>
          <w:ilvl w:val="2"/>
          <w:numId w:val="1"/>
        </w:numPr>
      </w:pPr>
      <w:hyperlink r:id="rId8" w:history="1">
        <w:r>
          <w:rPr>
            <w:rStyle w:val="Hyperlink"/>
          </w:rPr>
          <w:t>https://chestercountyfoodbank.org/community-partners/agency-zone/</w:t>
        </w:r>
      </w:hyperlink>
    </w:p>
    <w:p w14:paraId="5B2BF5BA" w14:textId="77777777" w:rsidR="0027007F" w:rsidRDefault="0027007F" w:rsidP="0027007F">
      <w:pPr>
        <w:pStyle w:val="ListParagraph"/>
        <w:ind w:left="2160"/>
      </w:pPr>
    </w:p>
    <w:p w14:paraId="407ED77B" w14:textId="77777777" w:rsidR="0027007F" w:rsidRDefault="0027007F" w:rsidP="0027007F">
      <w:pPr>
        <w:pStyle w:val="ListParagraph"/>
        <w:numPr>
          <w:ilvl w:val="1"/>
          <w:numId w:val="1"/>
        </w:numPr>
        <w:rPr>
          <w:rFonts w:eastAsia="Times New Roman"/>
        </w:rPr>
      </w:pPr>
      <w:r>
        <w:rPr>
          <w:rFonts w:eastAsia="Times New Roman"/>
        </w:rPr>
        <w:t>Worst case scenario is</w:t>
      </w:r>
      <w:proofErr w:type="gramStart"/>
      <w:r>
        <w:rPr>
          <w:rFonts w:eastAsia="Times New Roman"/>
        </w:rPr>
        <w:t xml:space="preserve"> ..</w:t>
      </w:r>
      <w:proofErr w:type="gramEnd"/>
      <w:r>
        <w:rPr>
          <w:rFonts w:eastAsia="Times New Roman"/>
        </w:rPr>
        <w:t xml:space="preserve"> send them to me:  </w:t>
      </w:r>
      <w:hyperlink r:id="rId9" w:history="1">
        <w:r>
          <w:rPr>
            <w:rStyle w:val="Hyperlink"/>
            <w:rFonts w:eastAsia="Times New Roman"/>
          </w:rPr>
          <w:t>Pkitson@chestercountyfoodbank.org</w:t>
        </w:r>
      </w:hyperlink>
    </w:p>
    <w:p w14:paraId="5D1D6DA3" w14:textId="77777777" w:rsidR="0027007F" w:rsidRDefault="0027007F" w:rsidP="0027007F">
      <w:pPr>
        <w:pStyle w:val="ListParagraph"/>
        <w:ind w:left="1440"/>
      </w:pPr>
    </w:p>
    <w:p w14:paraId="4D03EBE4" w14:textId="77777777" w:rsidR="0027007F" w:rsidRDefault="0027007F" w:rsidP="0027007F">
      <w:pPr>
        <w:pStyle w:val="ListParagraph"/>
        <w:numPr>
          <w:ilvl w:val="0"/>
          <w:numId w:val="1"/>
        </w:numPr>
        <w:rPr>
          <w:rFonts w:eastAsia="Times New Roman"/>
        </w:rPr>
      </w:pPr>
      <w:r>
        <w:rPr>
          <w:rFonts w:eastAsia="Times New Roman"/>
        </w:rPr>
        <w:t xml:space="preserve">I am attaching information from </w:t>
      </w:r>
      <w:r>
        <w:rPr>
          <w:rFonts w:eastAsia="Times New Roman"/>
          <w:b/>
          <w:bCs/>
        </w:rPr>
        <w:t>Legal Aid</w:t>
      </w:r>
      <w:r>
        <w:rPr>
          <w:rFonts w:eastAsia="Times New Roman"/>
        </w:rPr>
        <w:t xml:space="preserve"> of Southeastern PA regarding how to access benefits during this crisis. Please share with your participants and your neighbors as you see fit. </w:t>
      </w:r>
    </w:p>
    <w:p w14:paraId="2A7D7653" w14:textId="77777777" w:rsidR="0027007F" w:rsidRDefault="0027007F" w:rsidP="0027007F">
      <w:pPr>
        <w:ind w:left="1080"/>
      </w:pPr>
    </w:p>
    <w:p w14:paraId="2A312898" w14:textId="77777777" w:rsidR="0027007F" w:rsidRDefault="0027007F" w:rsidP="0027007F">
      <w:pPr>
        <w:pStyle w:val="ListParagraph"/>
        <w:numPr>
          <w:ilvl w:val="0"/>
          <w:numId w:val="1"/>
        </w:numPr>
        <w:rPr>
          <w:rFonts w:eastAsia="Times New Roman"/>
        </w:rPr>
      </w:pPr>
      <w:r>
        <w:rPr>
          <w:rFonts w:eastAsia="Times New Roman"/>
          <w:b/>
          <w:bCs/>
        </w:rPr>
        <w:t>PDE update</w:t>
      </w:r>
      <w:r>
        <w:rPr>
          <w:rFonts w:eastAsia="Times New Roman"/>
        </w:rPr>
        <w:t xml:space="preserve">: Below is the Pennsylvania Department of Education information that we think will be helpful for you all to have regarding each of your school districts.  Thank you to all of you who are coordinating with your local schools to help your students and families. </w:t>
      </w:r>
    </w:p>
    <w:p w14:paraId="3AEF0BE9" w14:textId="77777777" w:rsidR="0027007F" w:rsidRDefault="0027007F" w:rsidP="0027007F">
      <w:pPr>
        <w:pStyle w:val="ListParagraph"/>
      </w:pPr>
    </w:p>
    <w:p w14:paraId="7FA8C86D" w14:textId="77777777" w:rsidR="0027007F" w:rsidRDefault="0027007F" w:rsidP="0027007F">
      <w:pPr>
        <w:pStyle w:val="ListParagraph"/>
        <w:numPr>
          <w:ilvl w:val="1"/>
          <w:numId w:val="1"/>
        </w:numPr>
        <w:rPr>
          <w:rFonts w:eastAsia="Times New Roman"/>
        </w:rPr>
      </w:pPr>
      <w:hyperlink r:id="rId10" w:history="1">
        <w:r>
          <w:rPr>
            <w:rStyle w:val="Hyperlink"/>
            <w:rFonts w:eastAsia="Times New Roman"/>
          </w:rPr>
          <w:t>https://www.media.pa.gov/Pages/Education-Details.aspx?newsid=822</w:t>
        </w:r>
      </w:hyperlink>
    </w:p>
    <w:p w14:paraId="091DF530" w14:textId="77777777" w:rsidR="0027007F" w:rsidRDefault="0027007F" w:rsidP="0027007F">
      <w:pPr>
        <w:pStyle w:val="ListParagraph"/>
        <w:ind w:left="1440"/>
      </w:pPr>
    </w:p>
    <w:p w14:paraId="76129A67" w14:textId="77777777" w:rsidR="0027007F" w:rsidRDefault="0027007F" w:rsidP="0027007F">
      <w:pPr>
        <w:pStyle w:val="ListParagraph"/>
        <w:numPr>
          <w:ilvl w:val="0"/>
          <w:numId w:val="1"/>
        </w:numPr>
        <w:rPr>
          <w:rFonts w:eastAsia="Times New Roman"/>
        </w:rPr>
      </w:pPr>
      <w:r>
        <w:rPr>
          <w:rFonts w:eastAsia="Times New Roman"/>
        </w:rPr>
        <w:t xml:space="preserve">A </w:t>
      </w:r>
      <w:r>
        <w:rPr>
          <w:rFonts w:eastAsia="Times New Roman"/>
          <w:b/>
          <w:bCs/>
        </w:rPr>
        <w:t xml:space="preserve">Food Order </w:t>
      </w:r>
      <w:r>
        <w:rPr>
          <w:rFonts w:eastAsia="Times New Roman"/>
        </w:rPr>
        <w:t>for Tier 1s will go out tomorrow afternoon.  Please be mindful of your order.  We have 31 agencies we are resourcing currently. Please think a week or two ahead. Not 3 – 5 months as a few orders have reflected. We know many of you are seeing an uptick in participants.  We know that will increase over the coming months, but we are trying to keep the process as normal as possible during these not so normal circumstances.  We continue to source food for your TEFAP and SFPP orders to the best of our abilities.  </w:t>
      </w:r>
    </w:p>
    <w:p w14:paraId="42BA5149" w14:textId="77777777" w:rsidR="0027007F" w:rsidRDefault="0027007F" w:rsidP="0027007F">
      <w:pPr>
        <w:pStyle w:val="ListParagraph"/>
      </w:pPr>
    </w:p>
    <w:p w14:paraId="00CD3EB5" w14:textId="77777777" w:rsidR="0027007F" w:rsidRDefault="0027007F" w:rsidP="0027007F">
      <w:pPr>
        <w:pStyle w:val="ListParagraph"/>
        <w:numPr>
          <w:ilvl w:val="0"/>
          <w:numId w:val="1"/>
        </w:numPr>
        <w:rPr>
          <w:rFonts w:eastAsia="Times New Roman"/>
        </w:rPr>
      </w:pPr>
      <w:r>
        <w:rPr>
          <w:rFonts w:eastAsia="Times New Roman"/>
        </w:rPr>
        <w:t xml:space="preserve">For Tier 2s we continue to ask you to send us your needs. We are responding as best we can to each request. Please use the 4 questions method from previous emails to let us know what you </w:t>
      </w:r>
      <w:proofErr w:type="gramStart"/>
      <w:r>
        <w:rPr>
          <w:rFonts w:eastAsia="Times New Roman"/>
        </w:rPr>
        <w:t>need..</w:t>
      </w:r>
      <w:proofErr w:type="gramEnd"/>
      <w:r>
        <w:rPr>
          <w:rFonts w:eastAsia="Times New Roman"/>
        </w:rPr>
        <w:t xml:space="preserve"> </w:t>
      </w:r>
    </w:p>
    <w:p w14:paraId="5CEB496B" w14:textId="77777777" w:rsidR="0027007F" w:rsidRDefault="0027007F" w:rsidP="0027007F">
      <w:pPr>
        <w:pStyle w:val="ListParagraph"/>
      </w:pPr>
    </w:p>
    <w:p w14:paraId="496C7965" w14:textId="77777777" w:rsidR="0027007F" w:rsidRDefault="0027007F" w:rsidP="0027007F">
      <w:r>
        <w:t xml:space="preserve">Take good care of yourselves and your loved ones.  We are here for you. </w:t>
      </w:r>
    </w:p>
    <w:p w14:paraId="6179EFBB" w14:textId="77777777" w:rsidR="0027007F" w:rsidRDefault="0027007F" w:rsidP="0027007F"/>
    <w:p w14:paraId="1DEEC32F" w14:textId="77777777" w:rsidR="0027007F" w:rsidRDefault="0027007F" w:rsidP="0027007F">
      <w:r>
        <w:t xml:space="preserve">Your health, wellbeing and safety are most important to us.  </w:t>
      </w:r>
    </w:p>
    <w:p w14:paraId="6BC2AB47" w14:textId="77777777" w:rsidR="0027007F" w:rsidRDefault="0027007F" w:rsidP="0027007F"/>
    <w:p w14:paraId="2631AE64" w14:textId="77777777" w:rsidR="0027007F" w:rsidRDefault="0027007F" w:rsidP="0027007F">
      <w:r>
        <w:t xml:space="preserve">Yours in Partnership, </w:t>
      </w:r>
    </w:p>
    <w:p w14:paraId="117A2A29" w14:textId="77777777" w:rsidR="0027007F" w:rsidRDefault="0027007F" w:rsidP="0027007F">
      <w:r>
        <w:t>Phoebe</w:t>
      </w:r>
    </w:p>
    <w:p w14:paraId="7D01BF67" w14:textId="6270FC41" w:rsidR="0027007F" w:rsidRDefault="0027007F" w:rsidP="0027007F">
      <w:r>
        <w:t xml:space="preserve">CCFB COVID-19 </w:t>
      </w:r>
      <w:r>
        <w:t>Emergency</w:t>
      </w:r>
      <w:r>
        <w:t xml:space="preserve"> Response Director </w:t>
      </w:r>
    </w:p>
    <w:p w14:paraId="4718DFCF" w14:textId="77777777" w:rsidR="0027007F" w:rsidRDefault="0027007F" w:rsidP="0027007F"/>
    <w:p w14:paraId="5C9E622D" w14:textId="77777777" w:rsidR="0027007F" w:rsidRDefault="0027007F" w:rsidP="0027007F"/>
    <w:p w14:paraId="43293974" w14:textId="77777777" w:rsidR="009B204C" w:rsidRPr="0027007F" w:rsidRDefault="009B204C" w:rsidP="0027007F"/>
    <w:sectPr w:rsidR="009B204C" w:rsidRPr="0027007F" w:rsidSect="0027007F">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2D7E7" w14:textId="77777777" w:rsidR="0027007F" w:rsidRDefault="0027007F" w:rsidP="0027007F">
      <w:r>
        <w:separator/>
      </w:r>
    </w:p>
  </w:endnote>
  <w:endnote w:type="continuationSeparator" w:id="0">
    <w:p w14:paraId="6E50764F" w14:textId="77777777" w:rsidR="0027007F" w:rsidRDefault="0027007F" w:rsidP="0027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646E0" w14:textId="77777777" w:rsidR="0027007F" w:rsidRDefault="0027007F" w:rsidP="0027007F">
      <w:r>
        <w:separator/>
      </w:r>
    </w:p>
  </w:footnote>
  <w:footnote w:type="continuationSeparator" w:id="0">
    <w:p w14:paraId="60F3CADB" w14:textId="77777777" w:rsidR="0027007F" w:rsidRDefault="0027007F" w:rsidP="00270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00D68" w14:textId="2657B192" w:rsidR="0027007F" w:rsidRDefault="0027007F">
    <w:pPr>
      <w:pStyle w:val="Header"/>
    </w:pPr>
    <w:r>
      <w:rPr>
        <w:noProof/>
      </w:rPr>
      <w:drawing>
        <wp:anchor distT="0" distB="0" distL="114300" distR="114300" simplePos="0" relativeHeight="251658240" behindDoc="0" locked="0" layoutInCell="1" allowOverlap="1" wp14:anchorId="0D43F96C" wp14:editId="7DB67F53">
          <wp:simplePos x="0" y="0"/>
          <wp:positionH relativeFrom="margin">
            <wp:posOffset>5915025</wp:posOffset>
          </wp:positionH>
          <wp:positionV relativeFrom="margin">
            <wp:posOffset>-438150</wp:posOffset>
          </wp:positionV>
          <wp:extent cx="1097280" cy="871728"/>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FB_logo_tagline_stacked_profile.jpg"/>
                  <pic:cNvPicPr/>
                </pic:nvPicPr>
                <pic:blipFill>
                  <a:blip r:embed="rId1">
                    <a:extLst>
                      <a:ext uri="{28A0092B-C50C-407E-A947-70E740481C1C}">
                        <a14:useLocalDpi xmlns:a14="http://schemas.microsoft.com/office/drawing/2010/main" val="0"/>
                      </a:ext>
                    </a:extLst>
                  </a:blip>
                  <a:stretch>
                    <a:fillRect/>
                  </a:stretch>
                </pic:blipFill>
                <pic:spPr>
                  <a:xfrm>
                    <a:off x="0" y="0"/>
                    <a:ext cx="1097280" cy="87172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4D188E"/>
    <w:multiLevelType w:val="hybridMultilevel"/>
    <w:tmpl w:val="0A90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07F"/>
    <w:rsid w:val="0027007F"/>
    <w:rsid w:val="00680EC7"/>
    <w:rsid w:val="009B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FAD72"/>
  <w15:chartTrackingRefBased/>
  <w15:docId w15:val="{C2DB1B55-82A6-4BF4-8F20-092D5655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007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007F"/>
    <w:rPr>
      <w:color w:val="0563C1"/>
      <w:u w:val="single"/>
    </w:rPr>
  </w:style>
  <w:style w:type="paragraph" w:styleId="ListParagraph">
    <w:name w:val="List Paragraph"/>
    <w:basedOn w:val="Normal"/>
    <w:uiPriority w:val="34"/>
    <w:qFormat/>
    <w:rsid w:val="0027007F"/>
    <w:pPr>
      <w:ind w:left="720"/>
    </w:pPr>
  </w:style>
  <w:style w:type="paragraph" w:styleId="Header">
    <w:name w:val="header"/>
    <w:basedOn w:val="Normal"/>
    <w:link w:val="HeaderChar"/>
    <w:uiPriority w:val="99"/>
    <w:unhideWhenUsed/>
    <w:rsid w:val="0027007F"/>
    <w:pPr>
      <w:tabs>
        <w:tab w:val="center" w:pos="4680"/>
        <w:tab w:val="right" w:pos="9360"/>
      </w:tabs>
    </w:pPr>
  </w:style>
  <w:style w:type="character" w:customStyle="1" w:styleId="HeaderChar">
    <w:name w:val="Header Char"/>
    <w:basedOn w:val="DefaultParagraphFont"/>
    <w:link w:val="Header"/>
    <w:uiPriority w:val="99"/>
    <w:rsid w:val="0027007F"/>
    <w:rPr>
      <w:rFonts w:ascii="Calibri" w:hAnsi="Calibri" w:cs="Calibri"/>
    </w:rPr>
  </w:style>
  <w:style w:type="paragraph" w:styleId="Footer">
    <w:name w:val="footer"/>
    <w:basedOn w:val="Normal"/>
    <w:link w:val="FooterChar"/>
    <w:uiPriority w:val="99"/>
    <w:unhideWhenUsed/>
    <w:rsid w:val="0027007F"/>
    <w:pPr>
      <w:tabs>
        <w:tab w:val="center" w:pos="4680"/>
        <w:tab w:val="right" w:pos="9360"/>
      </w:tabs>
    </w:pPr>
  </w:style>
  <w:style w:type="character" w:customStyle="1" w:styleId="FooterChar">
    <w:name w:val="Footer Char"/>
    <w:basedOn w:val="DefaultParagraphFont"/>
    <w:link w:val="Footer"/>
    <w:uiPriority w:val="99"/>
    <w:rsid w:val="0027007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42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stercountyfoodbank.org/community-partners/agency-zo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ports@chestercountyfoodbank.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edia.pa.gov/Pages/Education-Details.aspx?newsid=822" TargetMode="External"/><Relationship Id="rId4" Type="http://schemas.openxmlformats.org/officeDocument/2006/relationships/webSettings" Target="webSettings.xml"/><Relationship Id="rId9" Type="http://schemas.openxmlformats.org/officeDocument/2006/relationships/hyperlink" Target="mailto:Pkitson@chestercountyfoodban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Shuniak</dc:creator>
  <cp:keywords/>
  <dc:description/>
  <cp:lastModifiedBy>Anne Shuniak</cp:lastModifiedBy>
  <cp:revision>1</cp:revision>
  <dcterms:created xsi:type="dcterms:W3CDTF">2020-03-31T21:15:00Z</dcterms:created>
  <dcterms:modified xsi:type="dcterms:W3CDTF">2020-03-31T21:17:00Z</dcterms:modified>
</cp:coreProperties>
</file>